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A9" w:rsidRDefault="002158A9" w:rsidP="002158A9">
      <w:r>
        <w:t>ČETVRTAK,17.2.2022.</w:t>
      </w:r>
      <w:r w:rsidRPr="00964B82">
        <w:t xml:space="preserve"> </w:t>
      </w:r>
      <w:r>
        <w:t>TEHNIČKA KULTURA- SVI UČENICI</w:t>
      </w:r>
    </w:p>
    <w:p w:rsidR="002158A9" w:rsidRPr="00BC5BBF" w:rsidRDefault="002158A9" w:rsidP="002158A9">
      <w:pPr>
        <w:rPr>
          <w:b/>
          <w:sz w:val="24"/>
          <w:u w:val="single"/>
        </w:rPr>
      </w:pPr>
      <w:r w:rsidRPr="00BC5BBF">
        <w:rPr>
          <w:b/>
          <w:sz w:val="24"/>
          <w:u w:val="single"/>
        </w:rPr>
        <w:t>ZADATAK: OBOJI KLAUNA. IZREŽI NJEGOVE DIJELOVE I ZALIJEPI GA U CJELINU.</w:t>
      </w:r>
    </w:p>
    <w:p w:rsidR="00184D88" w:rsidRDefault="002158A9">
      <w:r>
        <w:rPr>
          <w:noProof/>
          <w:lang w:eastAsia="hr-HR"/>
        </w:rPr>
        <w:drawing>
          <wp:inline distT="0" distB="0" distL="0" distR="0" wp14:anchorId="7B45AF11" wp14:editId="3B5A0D65">
            <wp:extent cx="5867259" cy="8143875"/>
            <wp:effectExtent l="0" t="0" r="635" b="0"/>
            <wp:docPr id="1" name="Slika 1" descr="https://i.pinimg.com/564x/bd/ff/36/bdff3676d4dceb20bd5f2b6eed1e7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d/ff/36/bdff3676d4dceb20bd5f2b6eed1e783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11" cy="815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1F"/>
    <w:rsid w:val="00184D88"/>
    <w:rsid w:val="002158A9"/>
    <w:rsid w:val="00C0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BA2"/>
  <w15:chartTrackingRefBased/>
  <w15:docId w15:val="{8377F809-9C9A-4F54-A05B-CFDAFE14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2022-02-17T11:11:00Z</dcterms:created>
  <dcterms:modified xsi:type="dcterms:W3CDTF">2022-02-17T11:11:00Z</dcterms:modified>
</cp:coreProperties>
</file>